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D" w:rsidRPr="00CB3DC5" w:rsidRDefault="008A116D" w:rsidP="00CB3DC5">
      <w:pPr>
        <w:widowControl w:val="0"/>
        <w:spacing w:after="96" w:line="240" w:lineRule="auto"/>
        <w:rPr>
          <w:rFonts w:ascii="Gill Sans MT" w:eastAsia="Times New Roman" w:hAnsi="Gill Sans MT" w:cs="Times New Roman"/>
          <w:color w:val="000000"/>
          <w:kern w:val="28"/>
          <w:sz w:val="17"/>
          <w:szCs w:val="17"/>
          <w:lang w:eastAsia="lv-LV"/>
          <w14:cntxtAlts/>
        </w:rPr>
      </w:pPr>
      <w:bookmarkStart w:id="0" w:name="_GoBack"/>
      <w:bookmarkEnd w:id="0"/>
      <w:r w:rsidRPr="008A116D">
        <w:rPr>
          <w:rFonts w:ascii="Gill Sans MT" w:eastAsia="Times New Roman" w:hAnsi="Gill Sans MT" w:cs="Times New Roman"/>
          <w:color w:val="000000"/>
          <w:kern w:val="28"/>
          <w:sz w:val="17"/>
          <w:szCs w:val="17"/>
          <w:lang w:eastAsia="lv-LV"/>
          <w14:cntxtAlts/>
        </w:rPr>
        <w:t> </w:t>
      </w:r>
    </w:p>
    <w:p w:rsidR="008A116D" w:rsidRDefault="00CD43C6" w:rsidP="00CB3DC5">
      <w:pPr>
        <w:spacing w:after="0" w:line="240" w:lineRule="auto"/>
        <w:ind w:left="-709" w:right="-568" w:firstLine="3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7054">
        <w:rPr>
          <w:rFonts w:ascii="Times New Roman" w:eastAsia="Calibri" w:hAnsi="Times New Roman" w:cs="Times New Roman"/>
          <w:b/>
          <w:sz w:val="32"/>
          <w:szCs w:val="32"/>
        </w:rPr>
        <w:t>Feimaņu pagasta pārvaldes maksas pakalpojumu</w:t>
      </w:r>
    </w:p>
    <w:p w:rsidR="00CD43C6" w:rsidRPr="00697054" w:rsidRDefault="008A116D" w:rsidP="00CB3DC5">
      <w:pPr>
        <w:spacing w:after="0" w:line="240" w:lineRule="auto"/>
        <w:ind w:left="-709" w:right="-568" w:firstLine="3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</w:t>
      </w:r>
      <w:r w:rsidR="00CD43C6" w:rsidRPr="00697054">
        <w:rPr>
          <w:rFonts w:ascii="Times New Roman" w:eastAsia="Calibri" w:hAnsi="Times New Roman" w:cs="Times New Roman"/>
          <w:b/>
          <w:sz w:val="32"/>
          <w:szCs w:val="32"/>
        </w:rPr>
        <w:t>enrādis</w:t>
      </w:r>
      <w:r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6205F9">
        <w:rPr>
          <w:rFonts w:ascii="Times New Roman" w:eastAsia="Calibri" w:hAnsi="Times New Roman" w:cs="Times New Roman"/>
          <w:b/>
          <w:sz w:val="32"/>
          <w:szCs w:val="32"/>
        </w:rPr>
        <w:t xml:space="preserve"> sākot ar 01.01.2019.</w:t>
      </w:r>
    </w:p>
    <w:p w:rsidR="00CD43C6" w:rsidRPr="00F5109D" w:rsidRDefault="00CD43C6" w:rsidP="00CD43C6">
      <w:pPr>
        <w:spacing w:after="0" w:line="240" w:lineRule="auto"/>
        <w:ind w:right="-1192" w:firstLine="375"/>
        <w:jc w:val="center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276"/>
        <w:gridCol w:w="850"/>
        <w:gridCol w:w="1276"/>
      </w:tblGrid>
      <w:tr w:rsidR="00CD43C6" w:rsidRPr="00F5109D" w:rsidTr="007F0134">
        <w:tc>
          <w:tcPr>
            <w:tcW w:w="675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Nr. p.k.</w:t>
            </w:r>
          </w:p>
        </w:tc>
        <w:tc>
          <w:tcPr>
            <w:tcW w:w="3828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Pakalpojuma veids</w:t>
            </w:r>
          </w:p>
        </w:tc>
        <w:tc>
          <w:tcPr>
            <w:tcW w:w="1417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Mērvienība</w:t>
            </w:r>
          </w:p>
        </w:tc>
        <w:tc>
          <w:tcPr>
            <w:tcW w:w="1276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bez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850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PVN</w:t>
            </w:r>
          </w:p>
          <w:p w:rsidR="00CD43C6" w:rsidRPr="00F5109D" w:rsidRDefault="00CD43C6" w:rsidP="007B0D0C">
            <w:pPr>
              <w:suppressAutoHyphens/>
              <w:jc w:val="center"/>
              <w:rPr>
                <w:b/>
                <w:i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1276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ar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</w:tr>
      <w:tr w:rsidR="001D4757" w:rsidRPr="00F5109D" w:rsidTr="00720ED9">
        <w:tc>
          <w:tcPr>
            <w:tcW w:w="9322" w:type="dxa"/>
            <w:gridSpan w:val="6"/>
            <w:vAlign w:val="center"/>
          </w:tcPr>
          <w:p w:rsidR="00697054" w:rsidRPr="00697054" w:rsidRDefault="0053333C" w:rsidP="00697054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Komunālo pakalpojumu maksa</w:t>
            </w:r>
          </w:p>
        </w:tc>
      </w:tr>
      <w:tr w:rsidR="001D4757" w:rsidRPr="00F5109D" w:rsidTr="007F0134">
        <w:tc>
          <w:tcPr>
            <w:tcW w:w="675" w:type="dxa"/>
            <w:vAlign w:val="center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697054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Align w:val="center"/>
          </w:tcPr>
          <w:p w:rsidR="001D4757" w:rsidRPr="001D4757" w:rsidRDefault="001D4757" w:rsidP="001D47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Aukstais ūdens</w:t>
            </w:r>
          </w:p>
        </w:tc>
        <w:tc>
          <w:tcPr>
            <w:tcW w:w="1417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1D4757"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/m</w:t>
            </w:r>
            <w:r w:rsidRPr="001D4757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850" w:type="dxa"/>
            <w:vAlign w:val="center"/>
          </w:tcPr>
          <w:p w:rsidR="001D4757" w:rsidRPr="001D4757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0.25</w:t>
            </w:r>
          </w:p>
        </w:tc>
        <w:tc>
          <w:tcPr>
            <w:tcW w:w="1276" w:type="dxa"/>
            <w:vAlign w:val="center"/>
          </w:tcPr>
          <w:p w:rsidR="001D4757" w:rsidRPr="006205F9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1.46</w:t>
            </w:r>
          </w:p>
        </w:tc>
      </w:tr>
      <w:tr w:rsidR="001D4757" w:rsidRPr="00F5109D" w:rsidTr="007F0134">
        <w:tc>
          <w:tcPr>
            <w:tcW w:w="675" w:type="dxa"/>
            <w:vAlign w:val="center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697054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Align w:val="center"/>
          </w:tcPr>
          <w:p w:rsidR="001D4757" w:rsidRPr="001D4757" w:rsidRDefault="001D4757" w:rsidP="001D47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Kanalizācija</w:t>
            </w:r>
          </w:p>
        </w:tc>
        <w:tc>
          <w:tcPr>
            <w:tcW w:w="1417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1D4757"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/m</w:t>
            </w:r>
            <w:r w:rsidRPr="001D4757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0.99</w:t>
            </w:r>
          </w:p>
        </w:tc>
        <w:tc>
          <w:tcPr>
            <w:tcW w:w="850" w:type="dxa"/>
            <w:vAlign w:val="center"/>
          </w:tcPr>
          <w:p w:rsidR="001D4757" w:rsidRPr="001D4757" w:rsidRDefault="00D14732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0.21</w:t>
            </w:r>
          </w:p>
        </w:tc>
        <w:tc>
          <w:tcPr>
            <w:tcW w:w="1276" w:type="dxa"/>
            <w:vAlign w:val="center"/>
          </w:tcPr>
          <w:p w:rsidR="001D4757" w:rsidRPr="006205F9" w:rsidRDefault="00D14732" w:rsidP="002F6D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1.20</w:t>
            </w:r>
          </w:p>
        </w:tc>
      </w:tr>
      <w:tr w:rsidR="001D4757" w:rsidRPr="00F5109D" w:rsidTr="00720ED9">
        <w:tc>
          <w:tcPr>
            <w:tcW w:w="9322" w:type="dxa"/>
            <w:gridSpan w:val="6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1D4757">
              <w:rPr>
                <w:b/>
                <w:kern w:val="1"/>
                <w:sz w:val="28"/>
                <w:szCs w:val="28"/>
                <w:lang w:eastAsia="ar-SA"/>
              </w:rPr>
              <w:t>Dzīvojamo telpu īres maksa</w:t>
            </w:r>
          </w:p>
        </w:tc>
      </w:tr>
      <w:tr w:rsidR="001D4757" w:rsidRPr="00F5109D" w:rsidTr="007F0134">
        <w:tc>
          <w:tcPr>
            <w:tcW w:w="675" w:type="dxa"/>
          </w:tcPr>
          <w:p w:rsidR="001D4757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</w:t>
            </w:r>
            <w:r w:rsidR="00697054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1D4757" w:rsidRPr="001D4757" w:rsidRDefault="001D4757" w:rsidP="007B0D0C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Dzīvojamām telpām bez ērtībām</w:t>
            </w:r>
          </w:p>
        </w:tc>
        <w:tc>
          <w:tcPr>
            <w:tcW w:w="1417" w:type="dxa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>/m</w:t>
            </w:r>
            <w:r>
              <w:rPr>
                <w:kern w:val="1"/>
                <w:sz w:val="24"/>
                <w:szCs w:val="24"/>
                <w:vertAlign w:val="superscript"/>
                <w:lang w:eastAsia="ar-SA"/>
              </w:rPr>
              <w:t xml:space="preserve">2 </w:t>
            </w:r>
            <w:r>
              <w:rPr>
                <w:kern w:val="1"/>
                <w:sz w:val="24"/>
                <w:szCs w:val="24"/>
                <w:lang w:eastAsia="ar-SA"/>
              </w:rPr>
              <w:t>mēnesī</w:t>
            </w:r>
          </w:p>
        </w:tc>
        <w:tc>
          <w:tcPr>
            <w:tcW w:w="1276" w:type="dxa"/>
          </w:tcPr>
          <w:p w:rsidR="001D4757" w:rsidRPr="001D4757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0.10</w:t>
            </w:r>
          </w:p>
        </w:tc>
        <w:tc>
          <w:tcPr>
            <w:tcW w:w="850" w:type="dxa"/>
          </w:tcPr>
          <w:p w:rsidR="001D4757" w:rsidRPr="001D4757" w:rsidRDefault="00CA560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Neapl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1D4757" w:rsidRPr="006205F9" w:rsidRDefault="00CA560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0.10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1D1A8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1D4757" w:rsidRDefault="006205F9" w:rsidP="006205F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Dzīvojamām telpām ar daļējām ērtībām</w:t>
            </w:r>
          </w:p>
        </w:tc>
        <w:tc>
          <w:tcPr>
            <w:tcW w:w="1417" w:type="dxa"/>
          </w:tcPr>
          <w:p w:rsidR="006205F9" w:rsidRPr="001D4757" w:rsidRDefault="006205F9" w:rsidP="001D1A8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>/m</w:t>
            </w:r>
            <w:r>
              <w:rPr>
                <w:kern w:val="1"/>
                <w:sz w:val="24"/>
                <w:szCs w:val="24"/>
                <w:vertAlign w:val="superscript"/>
                <w:lang w:eastAsia="ar-SA"/>
              </w:rPr>
              <w:t xml:space="preserve">2 </w:t>
            </w:r>
            <w:r>
              <w:rPr>
                <w:kern w:val="1"/>
                <w:sz w:val="24"/>
                <w:szCs w:val="24"/>
                <w:lang w:eastAsia="ar-SA"/>
              </w:rPr>
              <w:t>mēnesī</w:t>
            </w:r>
          </w:p>
        </w:tc>
        <w:tc>
          <w:tcPr>
            <w:tcW w:w="1276" w:type="dxa"/>
          </w:tcPr>
          <w:p w:rsidR="006205F9" w:rsidRPr="001D4757" w:rsidRDefault="006205F9" w:rsidP="001D1A8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0.15</w:t>
            </w:r>
          </w:p>
        </w:tc>
        <w:tc>
          <w:tcPr>
            <w:tcW w:w="850" w:type="dxa"/>
          </w:tcPr>
          <w:p w:rsidR="006205F9" w:rsidRPr="001D4757" w:rsidRDefault="00CA5602" w:rsidP="001D1A8B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Neapl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6205F9" w:rsidRPr="006205F9" w:rsidRDefault="00CA5602" w:rsidP="001D1A8B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0.15</w:t>
            </w:r>
          </w:p>
        </w:tc>
      </w:tr>
      <w:tr w:rsidR="006205F9" w:rsidRPr="00F5109D" w:rsidTr="00720ED9">
        <w:tc>
          <w:tcPr>
            <w:tcW w:w="9322" w:type="dxa"/>
            <w:gridSpan w:val="6"/>
          </w:tcPr>
          <w:p w:rsidR="006205F9" w:rsidRPr="00FA4B4C" w:rsidRDefault="006205F9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FA4B4C">
              <w:rPr>
                <w:b/>
                <w:kern w:val="1"/>
                <w:sz w:val="28"/>
                <w:szCs w:val="28"/>
                <w:lang w:eastAsia="ar-SA"/>
              </w:rPr>
              <w:t>Nedzīvojamo telpu nomas maksa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2F6D8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Pamatskolas ēdamzāles noma</w:t>
            </w:r>
          </w:p>
        </w:tc>
        <w:tc>
          <w:tcPr>
            <w:tcW w:w="1417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4.10</w:t>
            </w:r>
          </w:p>
        </w:tc>
        <w:tc>
          <w:tcPr>
            <w:tcW w:w="850" w:type="dxa"/>
          </w:tcPr>
          <w:p w:rsidR="006205F9" w:rsidRPr="00D14732" w:rsidRDefault="00D14732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0.86</w:t>
            </w:r>
          </w:p>
        </w:tc>
        <w:tc>
          <w:tcPr>
            <w:tcW w:w="1276" w:type="dxa"/>
          </w:tcPr>
          <w:p w:rsidR="006205F9" w:rsidRPr="00D14732" w:rsidRDefault="00D14732" w:rsidP="002F6D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4.96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2F6D8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mazās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2.10</w:t>
            </w:r>
          </w:p>
        </w:tc>
        <w:tc>
          <w:tcPr>
            <w:tcW w:w="850" w:type="dxa"/>
          </w:tcPr>
          <w:p w:rsidR="006205F9" w:rsidRPr="00D14732" w:rsidRDefault="00D14732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0.44</w:t>
            </w:r>
          </w:p>
        </w:tc>
        <w:tc>
          <w:tcPr>
            <w:tcW w:w="1276" w:type="dxa"/>
          </w:tcPr>
          <w:p w:rsidR="006205F9" w:rsidRPr="00D14732" w:rsidRDefault="00D14732" w:rsidP="002F6D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2.54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2F6D8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deju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3.75</w:t>
            </w:r>
          </w:p>
        </w:tc>
        <w:tc>
          <w:tcPr>
            <w:tcW w:w="850" w:type="dxa"/>
          </w:tcPr>
          <w:p w:rsidR="006205F9" w:rsidRPr="00D14732" w:rsidRDefault="00D14732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0.79</w:t>
            </w:r>
          </w:p>
        </w:tc>
        <w:tc>
          <w:tcPr>
            <w:tcW w:w="1276" w:type="dxa"/>
          </w:tcPr>
          <w:p w:rsidR="006205F9" w:rsidRPr="00D14732" w:rsidRDefault="00D14732" w:rsidP="002F6D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4.54</w:t>
            </w:r>
          </w:p>
        </w:tc>
      </w:tr>
      <w:tr w:rsidR="006205F9" w:rsidRPr="00F5109D" w:rsidTr="00720ED9">
        <w:tc>
          <w:tcPr>
            <w:tcW w:w="9322" w:type="dxa"/>
            <w:gridSpan w:val="6"/>
          </w:tcPr>
          <w:p w:rsidR="006205F9" w:rsidRPr="0053333C" w:rsidRDefault="006205F9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53333C">
              <w:rPr>
                <w:b/>
                <w:kern w:val="1"/>
                <w:sz w:val="28"/>
                <w:szCs w:val="28"/>
                <w:lang w:eastAsia="ar-SA"/>
              </w:rPr>
              <w:t>Transporta nomas maksa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JUMZ 6KL izmantošana</w:t>
            </w:r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14.20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2.98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17.18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JUMZ 6KL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4.50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0.95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5.45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Kioti DK901C izmantošana</w:t>
            </w:r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D14732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14.50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17.55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4.77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1.00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5.77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WF S6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15.75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3.31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19.06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6205F9" w:rsidRDefault="006205F9" w:rsidP="007B0D0C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6205F9">
              <w:rPr>
                <w:kern w:val="1"/>
                <w:sz w:val="24"/>
                <w:szCs w:val="24"/>
                <w:lang w:eastAsia="ar-SA"/>
              </w:rPr>
              <w:t xml:space="preserve">Traktora </w:t>
            </w:r>
            <w:proofErr w:type="spellStart"/>
            <w:r w:rsidRPr="006205F9">
              <w:rPr>
                <w:kern w:val="1"/>
                <w:sz w:val="24"/>
                <w:szCs w:val="24"/>
                <w:lang w:eastAsia="ar-SA"/>
              </w:rPr>
              <w:t>Kioti</w:t>
            </w:r>
            <w:proofErr w:type="spellEnd"/>
            <w:r w:rsidRPr="006205F9">
              <w:rPr>
                <w:kern w:val="1"/>
                <w:sz w:val="24"/>
                <w:szCs w:val="24"/>
                <w:lang w:eastAsia="ar-SA"/>
              </w:rPr>
              <w:t xml:space="preserve"> DK901C ar piekabi gaidīšanas režīms</w:t>
            </w:r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5.05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1.06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6.11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Automašīnas Mitsubishi Outlander izmantošana</w:t>
            </w:r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0.13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0.73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4.09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0.86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4.95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0.62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0.13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0.75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17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4.15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0.87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5.02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18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Euro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417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1276" w:type="dxa"/>
          </w:tcPr>
          <w:p w:rsidR="006205F9" w:rsidRPr="00F5109D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850" w:type="dxa"/>
          </w:tcPr>
          <w:p w:rsidR="006205F9" w:rsidRPr="00D14732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0.13</w:t>
            </w:r>
          </w:p>
        </w:tc>
        <w:tc>
          <w:tcPr>
            <w:tcW w:w="1276" w:type="dxa"/>
          </w:tcPr>
          <w:p w:rsidR="006205F9" w:rsidRPr="00D14732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0.73</w:t>
            </w:r>
          </w:p>
        </w:tc>
      </w:tr>
      <w:tr w:rsidR="006205F9" w:rsidRPr="00F5109D" w:rsidTr="00720ED9">
        <w:tc>
          <w:tcPr>
            <w:tcW w:w="9322" w:type="dxa"/>
            <w:gridSpan w:val="6"/>
          </w:tcPr>
          <w:p w:rsidR="006205F9" w:rsidRPr="0053333C" w:rsidRDefault="006205F9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53333C">
              <w:rPr>
                <w:b/>
                <w:kern w:val="1"/>
                <w:sz w:val="28"/>
                <w:szCs w:val="28"/>
                <w:lang w:eastAsia="ar-SA"/>
              </w:rPr>
              <w:t>Biroja pakalpojumu maksa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19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 xml:space="preserve">A4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vienas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puses</w:t>
            </w:r>
            <w:proofErr w:type="spellEnd"/>
          </w:p>
        </w:tc>
        <w:tc>
          <w:tcPr>
            <w:tcW w:w="1417" w:type="dxa"/>
          </w:tcPr>
          <w:p w:rsidR="006205F9" w:rsidRPr="0053333C" w:rsidRDefault="006205F9" w:rsidP="0053333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1276" w:type="dxa"/>
          </w:tcPr>
          <w:p w:rsidR="006205F9" w:rsidRPr="0053333C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0.07</w:t>
            </w:r>
          </w:p>
        </w:tc>
        <w:tc>
          <w:tcPr>
            <w:tcW w:w="850" w:type="dxa"/>
          </w:tcPr>
          <w:p w:rsidR="006205F9" w:rsidRPr="0053333C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0.01</w:t>
            </w:r>
          </w:p>
        </w:tc>
        <w:tc>
          <w:tcPr>
            <w:tcW w:w="1276" w:type="dxa"/>
          </w:tcPr>
          <w:p w:rsidR="006205F9" w:rsidRPr="006205F9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b/>
                <w:kern w:val="1"/>
                <w:sz w:val="24"/>
                <w:szCs w:val="24"/>
                <w:lang w:val="en-US" w:eastAsia="ar-SA"/>
              </w:rPr>
              <w:t>0.08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697054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20</w:t>
            </w:r>
            <w:r w:rsidR="006205F9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</w:tcPr>
          <w:p w:rsidR="006205F9" w:rsidRPr="00F5109D" w:rsidRDefault="006205F9" w:rsidP="0053333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 xml:space="preserve">A4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abām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pusēm</w:t>
            </w:r>
            <w:proofErr w:type="spellEnd"/>
          </w:p>
        </w:tc>
        <w:tc>
          <w:tcPr>
            <w:tcW w:w="1417" w:type="dxa"/>
          </w:tcPr>
          <w:p w:rsidR="006205F9" w:rsidRDefault="006205F9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1276" w:type="dxa"/>
          </w:tcPr>
          <w:p w:rsidR="006205F9" w:rsidRPr="0053333C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0.10</w:t>
            </w:r>
          </w:p>
        </w:tc>
        <w:tc>
          <w:tcPr>
            <w:tcW w:w="850" w:type="dxa"/>
          </w:tcPr>
          <w:p w:rsidR="006205F9" w:rsidRPr="0053333C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0.02</w:t>
            </w:r>
          </w:p>
        </w:tc>
        <w:tc>
          <w:tcPr>
            <w:tcW w:w="1276" w:type="dxa"/>
          </w:tcPr>
          <w:p w:rsidR="006205F9" w:rsidRPr="006205F9" w:rsidRDefault="00D14732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b/>
                <w:kern w:val="1"/>
                <w:sz w:val="24"/>
                <w:szCs w:val="24"/>
                <w:lang w:val="en-US" w:eastAsia="ar-SA"/>
              </w:rPr>
              <w:t>0.12</w:t>
            </w:r>
          </w:p>
        </w:tc>
      </w:tr>
      <w:tr w:rsidR="006205F9" w:rsidRPr="00F5109D" w:rsidTr="007F0134">
        <w:tc>
          <w:tcPr>
            <w:tcW w:w="675" w:type="dxa"/>
          </w:tcPr>
          <w:p w:rsidR="006205F9" w:rsidRPr="0053333C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21</w:t>
            </w:r>
            <w:r w:rsidR="006205F9">
              <w:rPr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828" w:type="dxa"/>
          </w:tcPr>
          <w:p w:rsidR="006205F9" w:rsidRDefault="006205F9" w:rsidP="0053333C">
            <w:r w:rsidRPr="00EF4436">
              <w:rPr>
                <w:kern w:val="1"/>
                <w:sz w:val="24"/>
                <w:szCs w:val="24"/>
                <w:lang w:val="en-US" w:eastAsia="ar-SA"/>
              </w:rPr>
              <w:t>A</w:t>
            </w:r>
            <w:r>
              <w:rPr>
                <w:kern w:val="1"/>
                <w:sz w:val="24"/>
                <w:szCs w:val="24"/>
                <w:lang w:val="en-US" w:eastAsia="ar-SA"/>
              </w:rPr>
              <w:t>3</w:t>
            </w:r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puses</w:t>
            </w:r>
            <w:proofErr w:type="spellEnd"/>
          </w:p>
        </w:tc>
        <w:tc>
          <w:tcPr>
            <w:tcW w:w="1417" w:type="dxa"/>
          </w:tcPr>
          <w:p w:rsidR="006205F9" w:rsidRDefault="006205F9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1276" w:type="dxa"/>
          </w:tcPr>
          <w:p w:rsidR="006205F9" w:rsidRPr="0053333C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0.12</w:t>
            </w:r>
          </w:p>
        </w:tc>
        <w:tc>
          <w:tcPr>
            <w:tcW w:w="850" w:type="dxa"/>
          </w:tcPr>
          <w:p w:rsidR="006205F9" w:rsidRPr="0053333C" w:rsidRDefault="00720ED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0.03</w:t>
            </w:r>
          </w:p>
        </w:tc>
        <w:tc>
          <w:tcPr>
            <w:tcW w:w="1276" w:type="dxa"/>
          </w:tcPr>
          <w:p w:rsidR="006205F9" w:rsidRPr="006205F9" w:rsidRDefault="00720ED9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b/>
                <w:kern w:val="1"/>
                <w:sz w:val="24"/>
                <w:szCs w:val="24"/>
                <w:lang w:val="en-US" w:eastAsia="ar-SA"/>
              </w:rPr>
              <w:t>0.15</w:t>
            </w:r>
          </w:p>
        </w:tc>
      </w:tr>
      <w:tr w:rsidR="006205F9" w:rsidRPr="00F5109D" w:rsidTr="00CB3DC5">
        <w:trPr>
          <w:trHeight w:val="906"/>
        </w:trPr>
        <w:tc>
          <w:tcPr>
            <w:tcW w:w="675" w:type="dxa"/>
          </w:tcPr>
          <w:p w:rsidR="006205F9" w:rsidRPr="0053333C" w:rsidRDefault="00D14732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22</w:t>
            </w:r>
            <w:r w:rsidR="006205F9">
              <w:rPr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828" w:type="dxa"/>
          </w:tcPr>
          <w:p w:rsidR="006205F9" w:rsidRDefault="006205F9" w:rsidP="0053333C">
            <w:r w:rsidRPr="00EF4436">
              <w:rPr>
                <w:kern w:val="1"/>
                <w:sz w:val="24"/>
                <w:szCs w:val="24"/>
                <w:lang w:val="en-US" w:eastAsia="ar-SA"/>
              </w:rPr>
              <w:t>A</w:t>
            </w:r>
            <w:r>
              <w:rPr>
                <w:kern w:val="1"/>
                <w:sz w:val="24"/>
                <w:szCs w:val="24"/>
                <w:lang w:val="en-US" w:eastAsia="ar-SA"/>
              </w:rPr>
              <w:t>3</w:t>
            </w:r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abām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pusēm</w:t>
            </w:r>
            <w:proofErr w:type="spellEnd"/>
          </w:p>
        </w:tc>
        <w:tc>
          <w:tcPr>
            <w:tcW w:w="1417" w:type="dxa"/>
          </w:tcPr>
          <w:p w:rsidR="006205F9" w:rsidRDefault="006205F9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1276" w:type="dxa"/>
          </w:tcPr>
          <w:p w:rsidR="006205F9" w:rsidRPr="0053333C" w:rsidRDefault="006205F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0.19</w:t>
            </w:r>
          </w:p>
        </w:tc>
        <w:tc>
          <w:tcPr>
            <w:tcW w:w="850" w:type="dxa"/>
          </w:tcPr>
          <w:p w:rsidR="006205F9" w:rsidRPr="0053333C" w:rsidRDefault="00720ED9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0.04</w:t>
            </w:r>
          </w:p>
        </w:tc>
        <w:tc>
          <w:tcPr>
            <w:tcW w:w="1276" w:type="dxa"/>
          </w:tcPr>
          <w:p w:rsidR="006205F9" w:rsidRPr="006205F9" w:rsidRDefault="00720ED9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b/>
                <w:kern w:val="1"/>
                <w:sz w:val="24"/>
                <w:szCs w:val="24"/>
                <w:lang w:val="en-US" w:eastAsia="ar-SA"/>
              </w:rPr>
              <w:t>0.23</w:t>
            </w:r>
          </w:p>
        </w:tc>
      </w:tr>
    </w:tbl>
    <w:p w:rsidR="0050162F" w:rsidRDefault="0050162F"/>
    <w:sectPr w:rsidR="0050162F" w:rsidSect="00CB3DC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6"/>
    <w:rsid w:val="000C5EF6"/>
    <w:rsid w:val="001D4757"/>
    <w:rsid w:val="0050162F"/>
    <w:rsid w:val="0053333C"/>
    <w:rsid w:val="006205F9"/>
    <w:rsid w:val="00697054"/>
    <w:rsid w:val="00720ED9"/>
    <w:rsid w:val="007F0134"/>
    <w:rsid w:val="008A116D"/>
    <w:rsid w:val="00CA5602"/>
    <w:rsid w:val="00CB3DC5"/>
    <w:rsid w:val="00CD43C6"/>
    <w:rsid w:val="00D14732"/>
    <w:rsid w:val="00D17A12"/>
    <w:rsid w:val="00F20DD5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9</cp:revision>
  <cp:lastPrinted>2018-12-11T08:52:00Z</cp:lastPrinted>
  <dcterms:created xsi:type="dcterms:W3CDTF">2018-12-06T06:46:00Z</dcterms:created>
  <dcterms:modified xsi:type="dcterms:W3CDTF">2019-01-02T07:31:00Z</dcterms:modified>
</cp:coreProperties>
</file>