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F9" w:rsidRPr="0027248D" w:rsidRDefault="0027248D" w:rsidP="0027248D">
      <w:pPr>
        <w:jc w:val="both"/>
        <w:rPr>
          <w:rFonts w:ascii="Times New Roman" w:hAnsi="Times New Roman" w:cs="Times New Roman"/>
          <w:sz w:val="24"/>
          <w:szCs w:val="24"/>
        </w:rPr>
      </w:pPr>
      <w:bookmarkStart w:id="0" w:name="_GoBack"/>
      <w:r>
        <w:rPr>
          <w:rFonts w:ascii="Times New Roman" w:hAnsi="Times New Roman" w:cs="Times New Roman"/>
          <w:sz w:val="24"/>
          <w:szCs w:val="24"/>
        </w:rPr>
        <w:t>Apstiprināti Rēzeknes novada pašvaldībai piederošā nekustamā īpašuma ‘’Preiļu iela 5A’’ Silmalas pagastā  izsoles rezultāti, nosakot par izsoles uzvarētāju personu, kura ieguva pirkuma tiesības uz minēto nekustamo īpašumu par izsolē nosolīto augstāko cenu- 1 760,30 eiro.</w:t>
      </w:r>
      <w:bookmarkEnd w:id="0"/>
    </w:p>
    <w:sectPr w:rsidR="00D327F9" w:rsidRPr="002724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8D"/>
    <w:rsid w:val="0027248D"/>
    <w:rsid w:val="00D32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736C0-99EE-4814-A6C2-11C4EC2E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2019-11-19T08:15:00Z</dcterms:created>
  <dcterms:modified xsi:type="dcterms:W3CDTF">2019-11-19T08:20:00Z</dcterms:modified>
</cp:coreProperties>
</file>